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青年信息媒体中心简介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铜陵学院青年信息媒体中心是隶属于校团委的校级组织之一，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主要</w:t>
      </w:r>
      <w:r>
        <w:rPr>
          <w:rFonts w:hint="eastAsia" w:ascii="仿宋" w:hAnsi="仿宋" w:eastAsia="仿宋" w:cs="仿宋"/>
          <w:sz w:val="28"/>
          <w:szCs w:val="36"/>
        </w:rPr>
        <w:t>负责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团属新媒体</w:t>
      </w:r>
      <w:r>
        <w:rPr>
          <w:rFonts w:hint="eastAsia" w:ascii="仿宋" w:hAnsi="仿宋" w:eastAsia="仿宋" w:cs="仿宋"/>
          <w:sz w:val="28"/>
          <w:szCs w:val="36"/>
        </w:rPr>
        <w:t>平台运营、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校园文化</w:t>
      </w:r>
      <w:r>
        <w:rPr>
          <w:rFonts w:hint="eastAsia" w:ascii="仿宋" w:hAnsi="仿宋" w:eastAsia="仿宋" w:cs="仿宋"/>
          <w:sz w:val="28"/>
          <w:szCs w:val="36"/>
        </w:rPr>
        <w:t>活动前期宣传、海报制作、新闻稿撰写等。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中心</w:t>
      </w:r>
      <w:r>
        <w:rPr>
          <w:rFonts w:hint="eastAsia" w:ascii="仿宋" w:hAnsi="仿宋" w:eastAsia="仿宋" w:cs="仿宋"/>
          <w:sz w:val="28"/>
          <w:szCs w:val="36"/>
        </w:rPr>
        <w:t>内设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36"/>
        </w:rPr>
        <w:t>个职能部门：运营部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采编部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技术部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办公室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rPr>
          <w:rFonts w:hint="eastAsia" w:ascii="仿宋" w:hAnsi="仿宋" w:eastAsia="仿宋" w:cs="仿宋"/>
          <w:sz w:val="28"/>
          <w:szCs w:val="36"/>
        </w:rPr>
      </w:pP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采编部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</w:rPr>
        <w:t>主要负责中心的校园活动策划和校园新闻稿撰写工作，下设活动组、新闻组，对应部门两大职能。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主要职能：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活动策划组：专注于打造丰富多彩、富有创意的校园活动。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主要</w:t>
      </w:r>
      <w:r>
        <w:rPr>
          <w:rFonts w:hint="eastAsia" w:ascii="仿宋" w:hAnsi="仿宋" w:eastAsia="仿宋" w:cs="仿宋"/>
          <w:sz w:val="28"/>
          <w:szCs w:val="36"/>
        </w:rPr>
        <w:t>职能包括活动构思与策划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资源整合与协调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宣传推广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36"/>
        </w:rPr>
        <w:t>活动执行与监督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新闻稿撰写组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主要</w:t>
      </w:r>
      <w:r>
        <w:rPr>
          <w:rFonts w:hint="eastAsia" w:ascii="仿宋" w:hAnsi="仿宋" w:eastAsia="仿宋" w:cs="仿宋"/>
          <w:sz w:val="28"/>
          <w:szCs w:val="36"/>
        </w:rPr>
        <w:t>负责报道校园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文体活动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传递校园动态。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包括</w:t>
      </w:r>
      <w:r>
        <w:rPr>
          <w:rFonts w:hint="eastAsia" w:ascii="仿宋" w:hAnsi="仿宋" w:eastAsia="仿宋" w:cs="仿宋"/>
          <w:sz w:val="28"/>
          <w:szCs w:val="36"/>
        </w:rPr>
        <w:t>新闻采集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新闻稿撰写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与编辑。</w:t>
      </w:r>
    </w:p>
    <w:p>
      <w:pPr>
        <w:rPr>
          <w:rFonts w:hint="eastAsia" w:ascii="仿宋" w:hAnsi="仿宋" w:eastAsia="仿宋" w:cs="仿宋"/>
          <w:sz w:val="28"/>
          <w:szCs w:val="36"/>
        </w:rPr>
      </w:pP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运营部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主要</w:t>
      </w:r>
      <w:r>
        <w:rPr>
          <w:rFonts w:hint="eastAsia" w:ascii="仿宋" w:hAnsi="仿宋" w:eastAsia="仿宋" w:cs="仿宋"/>
          <w:sz w:val="28"/>
          <w:szCs w:val="36"/>
        </w:rPr>
        <w:t>负责运营和管理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团属</w:t>
      </w:r>
      <w:r>
        <w:rPr>
          <w:rFonts w:hint="eastAsia" w:ascii="仿宋" w:hAnsi="仿宋" w:eastAsia="仿宋" w:cs="仿宋"/>
          <w:sz w:val="28"/>
          <w:szCs w:val="36"/>
        </w:rPr>
        <w:t>官方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新媒体</w:t>
      </w:r>
      <w:r>
        <w:rPr>
          <w:rFonts w:hint="eastAsia" w:ascii="仿宋" w:hAnsi="仿宋" w:eastAsia="仿宋" w:cs="仿宋"/>
          <w:sz w:val="28"/>
          <w:szCs w:val="36"/>
        </w:rPr>
        <w:t>帐号。以服务师生，沟通你我为宗旨，传播第一手校园资讯。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主要职能：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1．负责铜陵学院学生会官 Q 的日常运营，及时推送学校下发的重要文件以及通知，宣传学校的校园文化，展现学子风采。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2．负责铜陵学院学生会官方微信公众号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36"/>
        </w:rPr>
        <w:t>翠湖青年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36"/>
        </w:rPr>
        <w:t>的运营。贴近学生日常，建立起学校与学生沟通互动的桥梁。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负责铜陵学院学生会官方微博的运营与更新，积极与广大学生交流，开辟更多途径创造现实条件，扩大学生参与面，竭诚为广大同学服务。</w:t>
      </w:r>
    </w:p>
    <w:p>
      <w:pPr>
        <w:rPr>
          <w:rFonts w:hint="eastAsia" w:ascii="仿宋" w:hAnsi="仿宋" w:eastAsia="仿宋" w:cs="仿宋"/>
          <w:sz w:val="28"/>
          <w:szCs w:val="36"/>
        </w:rPr>
      </w:pP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技术部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</w:rPr>
        <w:t>主要负责各类活动的视频剪辑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学校大型活动及会议的拍摄、校团委抖音账号的运营等。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主要职能：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1．负责学校大型学生活动，各大学生组织重要活动的拍摄，以及重要活动视频拍摄。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2．负责铜陵学院校团委抖音账号的运营。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负责按期为中心社交平台账号提供需要的照片素材。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36"/>
        </w:rPr>
      </w:pP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</w:rPr>
        <w:t>办公室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36"/>
        </w:rPr>
        <w:t>综合性服务部门，主要负责制作海报、成员考勤以及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常规性</w:t>
      </w:r>
      <w:r>
        <w:rPr>
          <w:rFonts w:hint="eastAsia" w:ascii="仿宋" w:hAnsi="仿宋" w:eastAsia="仿宋" w:cs="仿宋"/>
          <w:sz w:val="28"/>
          <w:szCs w:val="36"/>
        </w:rPr>
        <w:t>等工作。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部门</w:t>
      </w:r>
      <w:r>
        <w:rPr>
          <w:rFonts w:hint="eastAsia" w:ascii="仿宋" w:hAnsi="仿宋" w:eastAsia="仿宋" w:cs="仿宋"/>
          <w:sz w:val="28"/>
          <w:szCs w:val="36"/>
        </w:rPr>
        <w:t>致力于通过高效、精准的服务，为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中心</w:t>
      </w:r>
      <w:r>
        <w:rPr>
          <w:rFonts w:hint="eastAsia" w:ascii="仿宋" w:hAnsi="仿宋" w:eastAsia="仿宋" w:cs="仿宋"/>
          <w:sz w:val="28"/>
          <w:szCs w:val="36"/>
        </w:rPr>
        <w:t>的各项活动提供有力支持，保障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中心</w:t>
      </w:r>
      <w:r>
        <w:rPr>
          <w:rFonts w:hint="eastAsia" w:ascii="仿宋" w:hAnsi="仿宋" w:eastAsia="仿宋" w:cs="仿宋"/>
          <w:sz w:val="28"/>
          <w:szCs w:val="36"/>
        </w:rPr>
        <w:t>日常工作的顺利进行。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主要职能：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1.负责铜陵学院官Q发布的节日海报制作。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2.负责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中心日常</w:t>
      </w:r>
      <w:r>
        <w:rPr>
          <w:rFonts w:hint="eastAsia" w:ascii="仿宋" w:hAnsi="仿宋" w:eastAsia="仿宋" w:cs="仿宋"/>
          <w:sz w:val="28"/>
          <w:szCs w:val="36"/>
        </w:rPr>
        <w:t>考勤管理。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3.负责编排空课表、值班表。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8CCE40"/>
    <w:multiLevelType w:val="singleLevel"/>
    <w:tmpl w:val="4B8CCE40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WI2ODE4NGQ3MDAzZDEzZGZlMTc1ZDEwM2YwMTgifQ=="/>
  </w:docVars>
  <w:rsids>
    <w:rsidRoot w:val="00000000"/>
    <w:rsid w:val="00E66728"/>
    <w:rsid w:val="213077CB"/>
    <w:rsid w:val="366C0B31"/>
    <w:rsid w:val="468B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805</Characters>
  <Lines>0</Lines>
  <Paragraphs>0</Paragraphs>
  <TotalTime>110</TotalTime>
  <ScaleCrop>false</ScaleCrop>
  <LinksUpToDate>false</LinksUpToDate>
  <CharactersWithSpaces>808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2024-06-26T08:58:00Z</dcterms:created>
  <dc:creator>金佳怡</dc:creator>
  <cp:lastModifiedBy>ZMY</cp:lastModifiedBy>
  <dcterms:modified xsi:type="dcterms:W3CDTF">2024-06-28T03:17:29Z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6EC79D87F9E44DD2B6B2776C1A2B1454_12</vt:lpwstr>
  </property>
</Properties>
</file>